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E395" w14:textId="77777777" w:rsidR="00F3327E" w:rsidRDefault="008120E5">
      <w:pPr>
        <w:spacing w:after="0" w:line="259" w:lineRule="auto"/>
        <w:ind w:left="2" w:firstLine="0"/>
        <w:jc w:val="center"/>
      </w:pPr>
      <w:r>
        <w:rPr>
          <w:b/>
          <w:sz w:val="40"/>
        </w:rPr>
        <w:t xml:space="preserve">P C </w:t>
      </w:r>
      <w:proofErr w:type="spellStart"/>
      <w:r>
        <w:rPr>
          <w:b/>
          <w:sz w:val="40"/>
        </w:rPr>
        <w:t>C</w:t>
      </w:r>
      <w:proofErr w:type="spellEnd"/>
      <w:r>
        <w:rPr>
          <w:b/>
          <w:sz w:val="40"/>
        </w:rPr>
        <w:t xml:space="preserve"> N A</w:t>
      </w:r>
      <w:r>
        <w:rPr>
          <w:sz w:val="40"/>
        </w:rPr>
        <w:t xml:space="preserve"> </w:t>
      </w:r>
    </w:p>
    <w:p w14:paraId="2F1FA545" w14:textId="77777777" w:rsidR="00F3327E" w:rsidRDefault="008120E5">
      <w:pPr>
        <w:spacing w:after="0" w:line="259" w:lineRule="auto"/>
        <w:ind w:left="0" w:right="11" w:firstLine="0"/>
        <w:jc w:val="center"/>
      </w:pPr>
      <w:r>
        <w:rPr>
          <w:b/>
          <w:sz w:val="28"/>
        </w:rPr>
        <w:t>Annual Meeting</w:t>
      </w:r>
      <w:r>
        <w:rPr>
          <w:sz w:val="28"/>
        </w:rPr>
        <w:t xml:space="preserve"> </w:t>
      </w:r>
    </w:p>
    <w:p w14:paraId="6C140F3F" w14:textId="77777777" w:rsidR="00F3327E" w:rsidRDefault="008120E5">
      <w:pPr>
        <w:spacing w:after="0" w:line="244" w:lineRule="auto"/>
        <w:ind w:left="2970" w:right="1207" w:hanging="585"/>
      </w:pPr>
      <w:r>
        <w:rPr>
          <w:b/>
          <w:sz w:val="28"/>
        </w:rPr>
        <w:t>Hyatt Regency, Cancun, Mexico</w:t>
      </w:r>
      <w:r>
        <w:rPr>
          <w:sz w:val="28"/>
        </w:rPr>
        <w:t xml:space="preserve"> </w:t>
      </w:r>
      <w:r>
        <w:rPr>
          <w:b/>
          <w:sz w:val="28"/>
        </w:rPr>
        <w:t xml:space="preserve">February 26 ­ 28, 2014 </w:t>
      </w:r>
      <w:r>
        <w:rPr>
          <w:sz w:val="28"/>
        </w:rPr>
        <w:t xml:space="preserve"> </w:t>
      </w:r>
    </w:p>
    <w:p w14:paraId="5899D327" w14:textId="77777777" w:rsidR="00F3327E" w:rsidRDefault="008120E5">
      <w:pPr>
        <w:spacing w:after="0" w:line="259" w:lineRule="auto"/>
        <w:ind w:left="0" w:firstLine="0"/>
      </w:pPr>
      <w:r>
        <w:t xml:space="preserve"> </w:t>
      </w:r>
    </w:p>
    <w:p w14:paraId="20467555" w14:textId="77777777" w:rsidR="00F3327E" w:rsidRDefault="008120E5">
      <w:pPr>
        <w:pStyle w:val="Heading1"/>
      </w:pPr>
      <w:r>
        <w:t>An Evening of Ministry with Friends</w:t>
      </w:r>
      <w:r>
        <w:rPr>
          <w:b w:val="0"/>
        </w:rPr>
        <w:t xml:space="preserve"> </w:t>
      </w:r>
    </w:p>
    <w:p w14:paraId="4A100283" w14:textId="77777777" w:rsidR="00F3327E" w:rsidRDefault="008120E5">
      <w:pPr>
        <w:spacing w:after="0" w:line="259" w:lineRule="auto"/>
        <w:ind w:left="63" w:firstLine="0"/>
        <w:jc w:val="center"/>
      </w:pPr>
      <w:r>
        <w:t xml:space="preserve"> </w:t>
      </w:r>
    </w:p>
    <w:p w14:paraId="633D441D" w14:textId="77777777" w:rsidR="00F3327E" w:rsidRDefault="008120E5">
      <w:pPr>
        <w:ind w:left="-5" w:right="5"/>
      </w:pPr>
      <w:r>
        <w:t xml:space="preserve">A glorious time of fellowship and ministry was provided </w:t>
      </w:r>
      <w:r w:rsidR="007C0EA2">
        <w:t>for members, guests, observers,</w:t>
      </w:r>
      <w:r>
        <w:t xml:space="preserve"> and sponsors, setting the stage for two days of strategic meetings. Alpha USA sponsored the opening </w:t>
      </w:r>
      <w:r w:rsidR="007C0EA2">
        <w:t>dinner meal, which was relocated from</w:t>
      </w:r>
      <w:r>
        <w:t xml:space="preserve"> the patio (beach view and palm trees) to indoors because of inclement weather. Gerard Long ministered the word alig</w:t>
      </w:r>
      <w:r>
        <w:t xml:space="preserve">ned with the meeting theme, “Good News.”  We were privileged to meet his wife, Jeannie, and daughter, Rebecca, who traveled with him.  A strong anointing and passionate challenge for evangelism touched everyone.  </w:t>
      </w:r>
    </w:p>
    <w:p w14:paraId="406AF549" w14:textId="77777777" w:rsidR="00F3327E" w:rsidRDefault="008120E5">
      <w:pPr>
        <w:spacing w:after="0" w:line="259" w:lineRule="auto"/>
        <w:ind w:left="63" w:firstLine="0"/>
        <w:jc w:val="center"/>
      </w:pPr>
      <w:r>
        <w:t xml:space="preserve"> </w:t>
      </w:r>
    </w:p>
    <w:p w14:paraId="6250C8CF" w14:textId="77777777" w:rsidR="00F3327E" w:rsidRDefault="008120E5">
      <w:pPr>
        <w:pStyle w:val="Heading1"/>
        <w:ind w:right="21"/>
      </w:pPr>
      <w:r>
        <w:t>Prayer, Worship, and Orientation</w:t>
      </w:r>
      <w:r>
        <w:rPr>
          <w:b w:val="0"/>
        </w:rPr>
        <w:t xml:space="preserve"> </w:t>
      </w:r>
    </w:p>
    <w:p w14:paraId="50349E7D" w14:textId="77777777" w:rsidR="00F3327E" w:rsidRDefault="008120E5">
      <w:pPr>
        <w:spacing w:after="0" w:line="259" w:lineRule="auto"/>
        <w:ind w:left="0" w:firstLine="0"/>
      </w:pPr>
      <w:r>
        <w:t xml:space="preserve"> </w:t>
      </w:r>
    </w:p>
    <w:p w14:paraId="0DB113D4" w14:textId="77777777" w:rsidR="00F3327E" w:rsidRDefault="008120E5">
      <w:pPr>
        <w:ind w:left="-5" w:right="5"/>
      </w:pPr>
      <w:r>
        <w:t>Foll</w:t>
      </w:r>
      <w:r>
        <w:t xml:space="preserve">owing breakfast Thursday morning, sponsored by </w:t>
      </w:r>
      <w:r w:rsidR="007C0EA2">
        <w:t xml:space="preserve">Paul Cowell of the </w:t>
      </w:r>
      <w:r>
        <w:t>Christian Hospitality Network, Chairman Jeff Farmer opened the first meeting of the day with prayer, followed by worship in both English and Spanish.</w:t>
      </w:r>
      <w:r w:rsidR="007C0EA2">
        <w:t xml:space="preserve">  The cry was for revival in</w:t>
      </w:r>
      <w:r>
        <w:t xml:space="preserve"> the church, and spiritual a</w:t>
      </w:r>
      <w:r>
        <w:t>wakening in our nations.  Chairman Farmer followed with a welcome and an orientation of the event's sched</w:t>
      </w:r>
      <w:r w:rsidR="007C0EA2">
        <w:t>ule. Brother Farmer reminded</w:t>
      </w:r>
      <w:r>
        <w:t xml:space="preserve"> participants their updated contact information </w:t>
      </w:r>
      <w:r w:rsidR="007C0EA2">
        <w:t>was in the registration binder.</w:t>
      </w:r>
      <w:r>
        <w:t xml:space="preserve">  </w:t>
      </w:r>
    </w:p>
    <w:p w14:paraId="5D526D80" w14:textId="77777777" w:rsidR="00F3327E" w:rsidRDefault="008120E5">
      <w:pPr>
        <w:spacing w:after="0" w:line="259" w:lineRule="auto"/>
        <w:ind w:left="0" w:firstLine="0"/>
      </w:pPr>
      <w:r>
        <w:t xml:space="preserve"> </w:t>
      </w:r>
    </w:p>
    <w:p w14:paraId="3E3FBE43" w14:textId="77777777" w:rsidR="00F3327E" w:rsidRDefault="008120E5">
      <w:pPr>
        <w:pStyle w:val="Heading1"/>
        <w:ind w:right="8"/>
      </w:pPr>
      <w:r>
        <w:t>Dean Merrill</w:t>
      </w:r>
      <w:r>
        <w:rPr>
          <w:b w:val="0"/>
        </w:rPr>
        <w:t xml:space="preserve"> </w:t>
      </w:r>
    </w:p>
    <w:p w14:paraId="2E72E65C" w14:textId="77777777" w:rsidR="00F3327E" w:rsidRDefault="008120E5">
      <w:pPr>
        <w:spacing w:after="0" w:line="259" w:lineRule="auto"/>
        <w:ind w:left="0" w:firstLine="0"/>
      </w:pPr>
      <w:r>
        <w:t xml:space="preserve"> </w:t>
      </w:r>
    </w:p>
    <w:p w14:paraId="08FC1EFB" w14:textId="77777777" w:rsidR="00F3327E" w:rsidRDefault="008120E5">
      <w:pPr>
        <w:spacing w:line="307" w:lineRule="auto"/>
        <w:ind w:left="-5" w:right="5"/>
      </w:pPr>
      <w:r>
        <w:t xml:space="preserve">Jeff introduced author Dean Merrill. Dean is a former publishing executive, worked as an executive for </w:t>
      </w:r>
      <w:r w:rsidR="007C0EA2">
        <w:t>both Focus on the Family and the</w:t>
      </w:r>
      <w:r>
        <w:t xml:space="preserve"> International Bible Society, </w:t>
      </w:r>
      <w:r w:rsidR="007C0EA2">
        <w:t xml:space="preserve">and has authored or coauthored </w:t>
      </w:r>
      <w:r>
        <w:t xml:space="preserve">31 books and served as editor of </w:t>
      </w:r>
      <w:r>
        <w:rPr>
          <w:rFonts w:ascii="Calibri" w:eastAsia="Calibri" w:hAnsi="Calibri" w:cs="Calibri"/>
        </w:rPr>
        <w:t>​</w:t>
      </w:r>
      <w:r>
        <w:rPr>
          <w:i/>
        </w:rPr>
        <w:t xml:space="preserve">Campus Life, Leadership Journal, </w:t>
      </w:r>
      <w:r>
        <w:rPr>
          <w:rFonts w:ascii="Calibri" w:eastAsia="Calibri" w:hAnsi="Calibri" w:cs="Calibri"/>
          <w:sz w:val="25"/>
        </w:rPr>
        <w:t>​</w:t>
      </w:r>
      <w:r>
        <w:t>and</w:t>
      </w:r>
      <w:r>
        <w:rPr>
          <w:i/>
        </w:rPr>
        <w:t xml:space="preserve"> Christian </w:t>
      </w:r>
      <w:proofErr w:type="gramStart"/>
      <w:r>
        <w:rPr>
          <w:i/>
        </w:rPr>
        <w:t>Herald.</w:t>
      </w:r>
      <w:r>
        <w:rPr>
          <w:rFonts w:ascii="Calibri" w:eastAsia="Calibri" w:hAnsi="Calibri" w:cs="Calibri"/>
          <w:sz w:val="25"/>
        </w:rPr>
        <w:t>​</w:t>
      </w:r>
      <w:proofErr w:type="gramEnd"/>
      <w:r>
        <w:t xml:space="preserve"> He gave an inspiring greeting and challenge.  Dean provided complimentary copies for all leaders of his most recent work, </w:t>
      </w:r>
      <w:r>
        <w:rPr>
          <w:rFonts w:ascii="Calibri" w:eastAsia="Calibri" w:hAnsi="Calibri" w:cs="Calibri"/>
        </w:rPr>
        <w:t>​</w:t>
      </w:r>
      <w:r>
        <w:rPr>
          <w:i/>
        </w:rPr>
        <w:t xml:space="preserve">The Four Faces of a Leader. </w:t>
      </w:r>
    </w:p>
    <w:p w14:paraId="4B3D4891" w14:textId="77777777" w:rsidR="00F3327E" w:rsidRDefault="008120E5">
      <w:pPr>
        <w:spacing w:after="0" w:line="259" w:lineRule="auto"/>
        <w:ind w:left="0" w:firstLine="0"/>
      </w:pPr>
      <w:r>
        <w:t xml:space="preserve"> </w:t>
      </w:r>
    </w:p>
    <w:p w14:paraId="0915C429" w14:textId="77777777" w:rsidR="00F3327E" w:rsidRDefault="008120E5">
      <w:pPr>
        <w:pStyle w:val="Heading1"/>
        <w:ind w:right="24"/>
      </w:pPr>
      <w:r>
        <w:t>Meeting Sponsors</w:t>
      </w:r>
      <w:r>
        <w:rPr>
          <w:b w:val="0"/>
        </w:rPr>
        <w:t xml:space="preserve"> </w:t>
      </w:r>
    </w:p>
    <w:p w14:paraId="23131870" w14:textId="77777777" w:rsidR="00F3327E" w:rsidRDefault="008120E5">
      <w:pPr>
        <w:spacing w:after="0" w:line="259" w:lineRule="auto"/>
        <w:ind w:left="0" w:firstLine="0"/>
      </w:pPr>
      <w:r>
        <w:t xml:space="preserve"> </w:t>
      </w:r>
    </w:p>
    <w:p w14:paraId="2E9D355D" w14:textId="77777777" w:rsidR="00F3327E" w:rsidRDefault="008120E5">
      <w:pPr>
        <w:ind w:left="-5" w:right="5"/>
      </w:pPr>
      <w:r>
        <w:t>All meeting</w:t>
      </w:r>
      <w:r w:rsidR="007C0EA2">
        <w:t xml:space="preserve"> sponsors were introduced. T</w:t>
      </w:r>
      <w:r>
        <w:t>he breaks and meals</w:t>
      </w:r>
      <w:r>
        <w:t xml:space="preserve"> were provided by sponsors. Sponsors for the meeting include</w:t>
      </w:r>
      <w:r w:rsidR="007C0EA2">
        <w:t>d</w:t>
      </w:r>
      <w:r>
        <w:t xml:space="preserve"> World Vision, Alpha USA, </w:t>
      </w:r>
      <w:proofErr w:type="spellStart"/>
      <w:r>
        <w:t>iDisciple</w:t>
      </w:r>
      <w:proofErr w:type="spellEnd"/>
      <w:r>
        <w:t>, Operation Christmas Child, A/G Financial, Christian Hospitality N</w:t>
      </w:r>
      <w:r w:rsidR="007C0EA2">
        <w:t>etwork, Outreach, Inc., and Dynamic Church Planting Institute</w:t>
      </w:r>
      <w:r>
        <w:t xml:space="preserve">.  </w:t>
      </w:r>
    </w:p>
    <w:p w14:paraId="6014FEDC" w14:textId="77777777" w:rsidR="00F3327E" w:rsidRDefault="008120E5">
      <w:pPr>
        <w:spacing w:after="0" w:line="259" w:lineRule="auto"/>
        <w:ind w:left="0" w:firstLine="0"/>
      </w:pPr>
      <w:r>
        <w:t xml:space="preserve"> </w:t>
      </w:r>
    </w:p>
    <w:p w14:paraId="2082221A" w14:textId="77777777" w:rsidR="00F3327E" w:rsidRDefault="008120E5">
      <w:pPr>
        <w:pStyle w:val="Heading1"/>
        <w:ind w:right="24"/>
      </w:pPr>
      <w:r>
        <w:lastRenderedPageBreak/>
        <w:t>Aaron Campbell</w:t>
      </w:r>
      <w:r>
        <w:rPr>
          <w:b w:val="0"/>
        </w:rPr>
        <w:t xml:space="preserve"> </w:t>
      </w:r>
    </w:p>
    <w:p w14:paraId="3B6313AA" w14:textId="77777777" w:rsidR="00F3327E" w:rsidRDefault="008120E5">
      <w:pPr>
        <w:spacing w:after="0" w:line="259" w:lineRule="auto"/>
        <w:ind w:left="63" w:firstLine="0"/>
        <w:jc w:val="center"/>
      </w:pPr>
      <w:r>
        <w:t xml:space="preserve"> </w:t>
      </w:r>
    </w:p>
    <w:p w14:paraId="62F640E4" w14:textId="77777777" w:rsidR="00F3327E" w:rsidRDefault="008120E5">
      <w:pPr>
        <w:ind w:left="-5" w:right="5"/>
      </w:pPr>
      <w:r>
        <w:t>Aaron Campbell, chair of the PCCNA Cha</w:t>
      </w:r>
      <w:r w:rsidR="007C0EA2">
        <w:t>pter in Memphis, has been</w:t>
      </w:r>
      <w:r>
        <w:t xml:space="preserve"> the Senior Pastor of Rising Sun Christian Development Outreach Center for twenty years. He was introduced an</w:t>
      </w:r>
      <w:r w:rsidR="000004C9">
        <w:t>d asked to introduce his guests, who included Andrew Jackson, COGIC, who was present at the Memphis Miracle.</w:t>
      </w:r>
      <w:r>
        <w:t xml:space="preserve">  </w:t>
      </w:r>
    </w:p>
    <w:p w14:paraId="1C244665" w14:textId="77777777" w:rsidR="00F3327E" w:rsidRDefault="008120E5">
      <w:pPr>
        <w:spacing w:after="0" w:line="259" w:lineRule="auto"/>
        <w:ind w:left="0" w:firstLine="0"/>
      </w:pPr>
      <w:r>
        <w:t xml:space="preserve"> </w:t>
      </w:r>
    </w:p>
    <w:p w14:paraId="36AD42D2" w14:textId="77777777" w:rsidR="00F3327E" w:rsidRDefault="008120E5">
      <w:pPr>
        <w:pStyle w:val="Heading1"/>
        <w:ind w:right="8"/>
      </w:pPr>
      <w:r>
        <w:t xml:space="preserve">Rick </w:t>
      </w:r>
      <w:proofErr w:type="spellStart"/>
      <w:r>
        <w:t>Ciaramitaro</w:t>
      </w:r>
      <w:proofErr w:type="spellEnd"/>
      <w:r>
        <w:rPr>
          <w:b w:val="0"/>
        </w:rPr>
        <w:t xml:space="preserve"> </w:t>
      </w:r>
    </w:p>
    <w:p w14:paraId="2FE9399F" w14:textId="77777777" w:rsidR="00F3327E" w:rsidRDefault="008120E5">
      <w:pPr>
        <w:spacing w:after="0" w:line="259" w:lineRule="auto"/>
        <w:ind w:left="0" w:firstLine="0"/>
      </w:pPr>
      <w:r>
        <w:t xml:space="preserve"> </w:t>
      </w:r>
    </w:p>
    <w:p w14:paraId="21545F9B" w14:textId="77777777" w:rsidR="00F3327E" w:rsidRDefault="008120E5">
      <w:pPr>
        <w:ind w:left="-5" w:right="5"/>
      </w:pPr>
      <w:r>
        <w:t xml:space="preserve">Rick </w:t>
      </w:r>
      <w:proofErr w:type="spellStart"/>
      <w:r>
        <w:t>Ciaramitaro</w:t>
      </w:r>
      <w:proofErr w:type="spellEnd"/>
      <w:r>
        <w:t xml:space="preserve"> is President of the Open Bible Faith Fello</w:t>
      </w:r>
      <w:r w:rsidR="007C0EA2">
        <w:t>wship and introduced his guests</w:t>
      </w:r>
      <w:r>
        <w:t>,</w:t>
      </w:r>
      <w:r w:rsidR="007C0EA2">
        <w:t xml:space="preserve"> </w:t>
      </w:r>
      <w:r>
        <w:t xml:space="preserve">Pastors David and Cheryl Koop of </w:t>
      </w:r>
      <w:r w:rsidR="007C0EA2">
        <w:t xml:space="preserve">Coastal Church in </w:t>
      </w:r>
      <w:r>
        <w:t xml:space="preserve">Vancouver, BC, Canada.  </w:t>
      </w:r>
    </w:p>
    <w:p w14:paraId="3CE484CA" w14:textId="77777777" w:rsidR="00F3327E" w:rsidRDefault="008120E5">
      <w:pPr>
        <w:spacing w:after="0" w:line="259" w:lineRule="auto"/>
        <w:ind w:left="63" w:firstLine="0"/>
        <w:jc w:val="center"/>
      </w:pPr>
      <w:r>
        <w:t xml:space="preserve"> </w:t>
      </w:r>
    </w:p>
    <w:p w14:paraId="25C71E2A" w14:textId="77777777" w:rsidR="00F3327E" w:rsidRDefault="008120E5">
      <w:pPr>
        <w:spacing w:after="0" w:line="259" w:lineRule="auto"/>
        <w:ind w:left="63" w:firstLine="0"/>
        <w:jc w:val="center"/>
      </w:pPr>
      <w:r>
        <w:t xml:space="preserve"> </w:t>
      </w:r>
    </w:p>
    <w:p w14:paraId="62DCF07F" w14:textId="77777777" w:rsidR="00F3327E" w:rsidRDefault="008120E5">
      <w:pPr>
        <w:pStyle w:val="Heading1"/>
        <w:ind w:right="17"/>
      </w:pPr>
      <w:r>
        <w:t>Emerging Leaders</w:t>
      </w:r>
      <w:r>
        <w:rPr>
          <w:b w:val="0"/>
        </w:rPr>
        <w:t xml:space="preserve"> </w:t>
      </w:r>
    </w:p>
    <w:p w14:paraId="51031DAA" w14:textId="77777777" w:rsidR="00F3327E" w:rsidRDefault="008120E5">
      <w:pPr>
        <w:spacing w:after="0" w:line="259" w:lineRule="auto"/>
        <w:ind w:left="63" w:firstLine="0"/>
        <w:jc w:val="center"/>
      </w:pPr>
      <w:r>
        <w:t xml:space="preserve"> </w:t>
      </w:r>
    </w:p>
    <w:p w14:paraId="7F95E150" w14:textId="77777777" w:rsidR="00F3327E" w:rsidRDefault="007C0EA2">
      <w:pPr>
        <w:ind w:left="-5" w:right="5"/>
      </w:pPr>
      <w:r>
        <w:t>It was announced</w:t>
      </w:r>
      <w:r w:rsidR="008120E5">
        <w:t xml:space="preserve"> since Emerging Leaders is a key component of the POWER acrostic</w:t>
      </w:r>
      <w:r>
        <w:t>, which outlines the PCCNA strategic v</w:t>
      </w:r>
      <w:r w:rsidR="008120E5">
        <w:t xml:space="preserve">ision, the PCCNA </w:t>
      </w:r>
      <w:r>
        <w:t>would endorse</w:t>
      </w:r>
      <w:r w:rsidR="008120E5">
        <w:t xml:space="preserve"> the Next Gen Imperative as </w:t>
      </w:r>
      <w:r>
        <w:t>a resource partner in reaching the next g</w:t>
      </w:r>
      <w:r w:rsidR="008120E5">
        <w:t xml:space="preserve">eneration.  </w:t>
      </w:r>
    </w:p>
    <w:p w14:paraId="33F1C31B" w14:textId="77777777" w:rsidR="00F3327E" w:rsidRDefault="008120E5">
      <w:pPr>
        <w:spacing w:after="0" w:line="259" w:lineRule="auto"/>
        <w:ind w:left="0" w:firstLine="0"/>
      </w:pPr>
      <w:r>
        <w:t xml:space="preserve"> </w:t>
      </w:r>
    </w:p>
    <w:p w14:paraId="5CD6C530" w14:textId="77777777" w:rsidR="00F3327E" w:rsidRDefault="008120E5">
      <w:pPr>
        <w:pStyle w:val="Heading1"/>
        <w:ind w:right="10"/>
      </w:pPr>
      <w:r>
        <w:t>David Wells</w:t>
      </w:r>
      <w:r>
        <w:rPr>
          <w:b w:val="0"/>
        </w:rPr>
        <w:t xml:space="preserve"> </w:t>
      </w:r>
    </w:p>
    <w:p w14:paraId="3657AF3C" w14:textId="77777777" w:rsidR="00F3327E" w:rsidRDefault="008120E5">
      <w:pPr>
        <w:spacing w:after="0" w:line="259" w:lineRule="auto"/>
        <w:ind w:left="63" w:firstLine="0"/>
        <w:jc w:val="center"/>
      </w:pPr>
      <w:r>
        <w:t xml:space="preserve"> </w:t>
      </w:r>
    </w:p>
    <w:p w14:paraId="5CEA60BE" w14:textId="77777777" w:rsidR="00F3327E" w:rsidRDefault="008120E5">
      <w:pPr>
        <w:ind w:left="-5" w:right="5"/>
      </w:pPr>
      <w:r>
        <w:t xml:space="preserve">David Wells is the General Superintendent of the Pentecostal Assemblies of Canada. He </w:t>
      </w:r>
      <w:r>
        <w:t>and his wife,</w:t>
      </w:r>
      <w:r w:rsidR="000004C9">
        <w:t xml:space="preserve"> Susan, introduced their guests, James and Colleen </w:t>
      </w:r>
      <w:proofErr w:type="spellStart"/>
      <w:r w:rsidR="000004C9">
        <w:t>Guskjolen</w:t>
      </w:r>
      <w:proofErr w:type="spellEnd"/>
      <w:r w:rsidR="000004C9">
        <w:t>, also PAOC.</w:t>
      </w:r>
      <w:r>
        <w:t xml:space="preserve"> </w:t>
      </w:r>
      <w:r w:rsidR="000004C9">
        <w:t xml:space="preserve"> Also Daniel Valles, whose exciting testimony of ministry in Mexico stirred every heart.</w:t>
      </w:r>
      <w:r>
        <w:t xml:space="preserve"> </w:t>
      </w:r>
    </w:p>
    <w:p w14:paraId="268E51F6" w14:textId="77777777" w:rsidR="00F3327E" w:rsidRDefault="008120E5">
      <w:pPr>
        <w:spacing w:after="0" w:line="259" w:lineRule="auto"/>
        <w:ind w:left="0" w:firstLine="0"/>
      </w:pPr>
      <w:r>
        <w:t xml:space="preserve"> </w:t>
      </w:r>
    </w:p>
    <w:p w14:paraId="3CEB044A" w14:textId="77777777" w:rsidR="00F3327E" w:rsidRDefault="008120E5">
      <w:pPr>
        <w:pStyle w:val="Heading1"/>
        <w:ind w:right="1"/>
      </w:pPr>
      <w:r>
        <w:t>Fermin Garcia</w:t>
      </w:r>
      <w:r>
        <w:rPr>
          <w:b w:val="0"/>
        </w:rPr>
        <w:t xml:space="preserve"> </w:t>
      </w:r>
    </w:p>
    <w:p w14:paraId="1F104E05" w14:textId="77777777" w:rsidR="00F3327E" w:rsidRDefault="008120E5">
      <w:pPr>
        <w:spacing w:after="0" w:line="259" w:lineRule="auto"/>
        <w:ind w:left="63" w:firstLine="0"/>
        <w:jc w:val="center"/>
      </w:pPr>
      <w:r>
        <w:t xml:space="preserve"> </w:t>
      </w:r>
    </w:p>
    <w:p w14:paraId="4F8DE610" w14:textId="77777777" w:rsidR="00F3327E" w:rsidRDefault="008120E5">
      <w:pPr>
        <w:ind w:left="-5" w:right="5"/>
      </w:pPr>
      <w:r>
        <w:t xml:space="preserve">Fermin Garcia is president of </w:t>
      </w:r>
      <w:proofErr w:type="spellStart"/>
      <w:r>
        <w:t>Grupo</w:t>
      </w:r>
      <w:proofErr w:type="spellEnd"/>
      <w:r>
        <w:t xml:space="preserve"> de </w:t>
      </w:r>
      <w:proofErr w:type="spellStart"/>
      <w:r>
        <w:t>Unidad</w:t>
      </w:r>
      <w:proofErr w:type="spellEnd"/>
      <w:r>
        <w:t xml:space="preserve"> Cristiana de Mexico and National </w:t>
      </w:r>
    </w:p>
    <w:p w14:paraId="11BFE243" w14:textId="77777777" w:rsidR="00F3327E" w:rsidRDefault="008120E5">
      <w:pPr>
        <w:ind w:left="-5" w:right="5"/>
      </w:pPr>
      <w:r>
        <w:t>Director in Mexico of the NHCLC (National Hispanic Christian Leadership Conference). Brother Garcia was welco</w:t>
      </w:r>
      <w:r>
        <w:t>med an</w:t>
      </w:r>
      <w:r w:rsidR="000004C9">
        <w:t>d introduced, along with</w:t>
      </w:r>
      <w:r>
        <w:t xml:space="preserve"> his guests. He reported </w:t>
      </w:r>
      <w:r w:rsidR="000004C9">
        <w:t>on his efforts in fighting the war on p</w:t>
      </w:r>
      <w:r>
        <w:t>ornography in Mexico. His friend, Umberto, has pastored for 47 years and meets with about 400 pastors every month. His friend, E</w:t>
      </w:r>
      <w:r w:rsidR="000004C9">
        <w:t>r</w:t>
      </w:r>
      <w:r>
        <w:t>nesto</w:t>
      </w:r>
      <w:r w:rsidR="000004C9">
        <w:t xml:space="preserve"> Alonso</w:t>
      </w:r>
      <w:r>
        <w:t xml:space="preserve">, was introduced who </w:t>
      </w:r>
      <w:r>
        <w:t xml:space="preserve">reported on his television ministry in Mexico.  </w:t>
      </w:r>
    </w:p>
    <w:p w14:paraId="0957CDC7" w14:textId="77777777" w:rsidR="00F3327E" w:rsidRDefault="008120E5">
      <w:pPr>
        <w:spacing w:after="0" w:line="259" w:lineRule="auto"/>
        <w:ind w:left="0" w:firstLine="0"/>
      </w:pPr>
      <w:r>
        <w:t xml:space="preserve"> </w:t>
      </w:r>
    </w:p>
    <w:p w14:paraId="087E0FEE" w14:textId="77777777" w:rsidR="00F3327E" w:rsidRDefault="008120E5">
      <w:pPr>
        <w:pStyle w:val="Heading1"/>
        <w:ind w:right="11"/>
      </w:pPr>
      <w:r>
        <w:t>Kay Horner</w:t>
      </w:r>
      <w:r>
        <w:rPr>
          <w:b w:val="0"/>
        </w:rPr>
        <w:t xml:space="preserve"> </w:t>
      </w:r>
    </w:p>
    <w:p w14:paraId="6735DF9F" w14:textId="77777777" w:rsidR="00F3327E" w:rsidRDefault="008120E5">
      <w:pPr>
        <w:spacing w:after="0" w:line="259" w:lineRule="auto"/>
        <w:ind w:left="0" w:firstLine="0"/>
      </w:pPr>
      <w:r>
        <w:t xml:space="preserve"> </w:t>
      </w:r>
    </w:p>
    <w:p w14:paraId="18D0BF84" w14:textId="77777777" w:rsidR="00F3327E" w:rsidRDefault="008120E5">
      <w:pPr>
        <w:ind w:left="-5" w:right="5"/>
      </w:pPr>
      <w:r>
        <w:t>Brother Farmer introduced Kay Horner, Executive Director of the Center for Spiritual</w:t>
      </w:r>
      <w:r w:rsidR="000004C9">
        <w:t xml:space="preserve"> Renewal. The CFSR is a kingdom </w:t>
      </w:r>
      <w:r>
        <w:t>based ministry focusing on spiritual renewal for the individual, the church</w:t>
      </w:r>
      <w:r>
        <w:t xml:space="preserve">, and the world in both the vertical and horizontal dimensions. She gave an inspiring talk. A word of tongues and interpretation was given in a special time of the Spirit. </w:t>
      </w:r>
    </w:p>
    <w:p w14:paraId="1B4FDBE2" w14:textId="77777777" w:rsidR="00F3327E" w:rsidRDefault="008120E5">
      <w:pPr>
        <w:spacing w:after="0" w:line="259" w:lineRule="auto"/>
        <w:ind w:left="0" w:firstLine="0"/>
      </w:pPr>
      <w:r>
        <w:t xml:space="preserve"> </w:t>
      </w:r>
    </w:p>
    <w:p w14:paraId="61B33807" w14:textId="77777777" w:rsidR="00F3327E" w:rsidRDefault="008120E5">
      <w:pPr>
        <w:pStyle w:val="Heading1"/>
        <w:ind w:right="17"/>
      </w:pPr>
      <w:r>
        <w:lastRenderedPageBreak/>
        <w:t xml:space="preserve">Carlos L. </w:t>
      </w:r>
      <w:proofErr w:type="spellStart"/>
      <w:r>
        <w:t>Malavé</w:t>
      </w:r>
      <w:proofErr w:type="spellEnd"/>
      <w:r>
        <w:rPr>
          <w:b w:val="0"/>
        </w:rPr>
        <w:t xml:space="preserve"> </w:t>
      </w:r>
    </w:p>
    <w:p w14:paraId="337956F6" w14:textId="77777777" w:rsidR="00F3327E" w:rsidRDefault="008120E5">
      <w:pPr>
        <w:spacing w:after="0" w:line="259" w:lineRule="auto"/>
        <w:ind w:left="63" w:firstLine="0"/>
        <w:jc w:val="center"/>
      </w:pPr>
      <w:r>
        <w:t xml:space="preserve"> </w:t>
      </w:r>
    </w:p>
    <w:p w14:paraId="5109DCDB" w14:textId="77777777" w:rsidR="00F3327E" w:rsidRDefault="008120E5">
      <w:pPr>
        <w:ind w:left="-5" w:right="5"/>
      </w:pPr>
      <w:r>
        <w:t xml:space="preserve">Rev. Carlos L. </w:t>
      </w:r>
      <w:proofErr w:type="spellStart"/>
      <w:r>
        <w:t>Malavé</w:t>
      </w:r>
      <w:proofErr w:type="spellEnd"/>
      <w:r>
        <w:t xml:space="preserve"> is Executive Director of Christians Chu</w:t>
      </w:r>
      <w:r>
        <w:t xml:space="preserve">rches Together. He was introduced and invited attendees to become involved with their ecumenical fellowship to gain a better understanding of each other in a show of Christian unity. </w:t>
      </w:r>
    </w:p>
    <w:p w14:paraId="026A8DF6" w14:textId="77777777" w:rsidR="00F3327E" w:rsidRDefault="008120E5">
      <w:pPr>
        <w:spacing w:after="0" w:line="259" w:lineRule="auto"/>
        <w:ind w:left="0" w:firstLine="0"/>
      </w:pPr>
      <w:r>
        <w:t xml:space="preserve"> </w:t>
      </w:r>
    </w:p>
    <w:p w14:paraId="4CD4C605" w14:textId="77777777" w:rsidR="00F3327E" w:rsidRDefault="008120E5">
      <w:pPr>
        <w:pStyle w:val="Heading1"/>
        <w:ind w:right="21"/>
      </w:pPr>
      <w:r>
        <w:t>A Special Time of Prayer</w:t>
      </w:r>
      <w:r>
        <w:rPr>
          <w:b w:val="0"/>
        </w:rPr>
        <w:t xml:space="preserve"> </w:t>
      </w:r>
    </w:p>
    <w:p w14:paraId="19BD9BBE" w14:textId="77777777" w:rsidR="00F3327E" w:rsidRDefault="008120E5">
      <w:pPr>
        <w:spacing w:after="0" w:line="259" w:lineRule="auto"/>
        <w:ind w:left="63" w:firstLine="0"/>
        <w:jc w:val="center"/>
      </w:pPr>
      <w:r>
        <w:t xml:space="preserve"> </w:t>
      </w:r>
    </w:p>
    <w:p w14:paraId="1A0C7E0D" w14:textId="77777777" w:rsidR="00F3327E" w:rsidRDefault="008120E5">
      <w:pPr>
        <w:ind w:left="-5" w:right="5"/>
      </w:pPr>
      <w:r>
        <w:t>A beautiful time of prayer for healing for</w:t>
      </w:r>
      <w:r>
        <w:t xml:space="preserve"> a number of people present demonstrated mutual love, care, and a spirit of unity. All those representing Canada were asked to come forward and receive prayer. Then those from Mexico or working in Hispanic ministries were invited forward. Lastly, those fro</w:t>
      </w:r>
      <w:r>
        <w:t xml:space="preserve">m the United States were called forth for prayer. It was a marvelous example of what the PCCNA stands for, sharing needs and caring for one another. </w:t>
      </w:r>
    </w:p>
    <w:p w14:paraId="6C4C6AC6" w14:textId="77777777" w:rsidR="00F3327E" w:rsidRDefault="008120E5">
      <w:pPr>
        <w:spacing w:after="0" w:line="259" w:lineRule="auto"/>
        <w:ind w:left="0" w:firstLine="0"/>
      </w:pPr>
      <w:r>
        <w:t xml:space="preserve"> </w:t>
      </w:r>
    </w:p>
    <w:p w14:paraId="4AA914A8" w14:textId="77777777" w:rsidR="00F3327E" w:rsidRDefault="008120E5">
      <w:pPr>
        <w:ind w:left="-5" w:right="5"/>
      </w:pPr>
      <w:r>
        <w:t>Kay Horner, read from Hebrews 4:14­16, "Seeing then that we have a great high priest, that is passed int</w:t>
      </w:r>
      <w:r>
        <w:t xml:space="preserve">o the heavens, Jesus the Son of God, let us hold fast our profession. For we have not </w:t>
      </w:r>
      <w:proofErr w:type="gramStart"/>
      <w:r>
        <w:t>an</w:t>
      </w:r>
      <w:proofErr w:type="gramEnd"/>
      <w:r>
        <w:t xml:space="preserve"> high priest which cannot be touched with the feeling of our infirmities; but was in all points tempted like as we are, yet without sin. Let us therefore come boldly un</w:t>
      </w:r>
      <w:r>
        <w:t xml:space="preserve">to the throne of grace, that we may obtain mercy, and find grace to help in time of need." She said she believed God was wanting to do more than just heal physically, but also that God might move us to a larger, deeper realm spiritually.  </w:t>
      </w:r>
    </w:p>
    <w:p w14:paraId="538A4C11" w14:textId="77777777" w:rsidR="00F3327E" w:rsidRDefault="008120E5">
      <w:pPr>
        <w:spacing w:after="0" w:line="259" w:lineRule="auto"/>
        <w:ind w:left="0" w:firstLine="0"/>
      </w:pPr>
      <w:r>
        <w:t xml:space="preserve"> </w:t>
      </w:r>
    </w:p>
    <w:p w14:paraId="7B951C9C" w14:textId="77777777" w:rsidR="00F3327E" w:rsidRDefault="008120E5">
      <w:pPr>
        <w:pStyle w:val="Heading1"/>
        <w:ind w:right="11"/>
      </w:pPr>
      <w:r>
        <w:t xml:space="preserve">Cathy </w:t>
      </w:r>
      <w:proofErr w:type="spellStart"/>
      <w:r>
        <w:t>Ciaramitaro</w:t>
      </w:r>
      <w:proofErr w:type="spellEnd"/>
      <w:r>
        <w:rPr>
          <w:b w:val="0"/>
        </w:rPr>
        <w:t xml:space="preserve"> </w:t>
      </w:r>
    </w:p>
    <w:p w14:paraId="22779737" w14:textId="77777777" w:rsidR="00F3327E" w:rsidRDefault="008120E5">
      <w:pPr>
        <w:spacing w:after="0" w:line="259" w:lineRule="auto"/>
        <w:ind w:left="0" w:firstLine="0"/>
      </w:pPr>
      <w:r>
        <w:t xml:space="preserve"> </w:t>
      </w:r>
    </w:p>
    <w:p w14:paraId="60F0ED46" w14:textId="77777777" w:rsidR="00F3327E" w:rsidRDefault="000004C9">
      <w:pPr>
        <w:ind w:left="-5" w:right="5"/>
      </w:pPr>
      <w:r>
        <w:t>Jeff</w:t>
      </w:r>
      <w:r w:rsidR="008120E5">
        <w:t xml:space="preserve"> asked for denominational or church testimonies</w:t>
      </w:r>
      <w:r>
        <w:t>. One of those</w:t>
      </w:r>
      <w:r w:rsidR="008120E5">
        <w:t xml:space="preserve"> was from Pastor Cathy </w:t>
      </w:r>
      <w:proofErr w:type="spellStart"/>
      <w:r w:rsidR="008120E5">
        <w:t>Ciaramitaro</w:t>
      </w:r>
      <w:proofErr w:type="spellEnd"/>
      <w:r w:rsidR="008120E5">
        <w:t xml:space="preserve">, wife of Rick </w:t>
      </w:r>
      <w:proofErr w:type="spellStart"/>
      <w:r w:rsidR="008120E5">
        <w:t>Ciminataro</w:t>
      </w:r>
      <w:proofErr w:type="spellEnd"/>
      <w:r w:rsidR="008120E5">
        <w:t xml:space="preserve">. Cathy said she had been called to open a home for women but the costs would </w:t>
      </w:r>
      <w:r w:rsidR="008120E5">
        <w:t>be gigantic. But then she received a call from a donor who gave $550,000! Her vision was to open the home mortgage free, but they still owed $300,000 on the property valued at $1.3 million. The very next day a woman called and wrote a check for $300,000! T</w:t>
      </w:r>
      <w:r w:rsidR="008120E5">
        <w:t xml:space="preserve">he first woman was to graduate in April of this year. She said the number one problem facing the women in the home is addiction. One girl was a prostitute and was jumping off the bridge when the police stopped her. Now, as a result of the ministry, she is </w:t>
      </w:r>
      <w:r w:rsidR="008120E5">
        <w:t xml:space="preserve">straight and progressing. A number of healings have also been witnessed and reported to have happened in Windsor Christian Fellowship, Windsor, Ontario, Canada ­ where Cathy and Rick are lead pastors.  </w:t>
      </w:r>
    </w:p>
    <w:p w14:paraId="15CB7D89" w14:textId="77777777" w:rsidR="00F3327E" w:rsidRDefault="008120E5">
      <w:pPr>
        <w:spacing w:after="0" w:line="259" w:lineRule="auto"/>
        <w:ind w:left="0" w:firstLine="0"/>
      </w:pPr>
      <w:r>
        <w:t xml:space="preserve"> </w:t>
      </w:r>
    </w:p>
    <w:p w14:paraId="3A9BA1D9" w14:textId="77777777" w:rsidR="00F3327E" w:rsidRDefault="008120E5">
      <w:pPr>
        <w:pStyle w:val="Heading1"/>
        <w:ind w:right="4"/>
      </w:pPr>
      <w:r>
        <w:t xml:space="preserve">Ron </w:t>
      </w:r>
      <w:proofErr w:type="spellStart"/>
      <w:r>
        <w:t>Burgio</w:t>
      </w:r>
      <w:proofErr w:type="spellEnd"/>
      <w:r>
        <w:rPr>
          <w:b w:val="0"/>
        </w:rPr>
        <w:t xml:space="preserve"> </w:t>
      </w:r>
    </w:p>
    <w:p w14:paraId="7F9CDAB2" w14:textId="77777777" w:rsidR="00F3327E" w:rsidRDefault="008120E5">
      <w:pPr>
        <w:spacing w:after="0" w:line="259" w:lineRule="auto"/>
        <w:ind w:left="63" w:firstLine="0"/>
        <w:jc w:val="center"/>
      </w:pPr>
      <w:r>
        <w:t xml:space="preserve"> </w:t>
      </w:r>
    </w:p>
    <w:p w14:paraId="3F7EC8D6" w14:textId="77777777" w:rsidR="00F3327E" w:rsidRDefault="008120E5">
      <w:pPr>
        <w:ind w:left="-5" w:right="5"/>
      </w:pPr>
      <w:r>
        <w:t xml:space="preserve">Ron </w:t>
      </w:r>
      <w:proofErr w:type="spellStart"/>
      <w:r>
        <w:t>Burgio</w:t>
      </w:r>
      <w:proofErr w:type="spellEnd"/>
      <w:r>
        <w:t xml:space="preserve"> is President of </w:t>
      </w:r>
      <w:proofErr w:type="spellStart"/>
      <w:r>
        <w:t>Elim</w:t>
      </w:r>
      <w:proofErr w:type="spellEnd"/>
      <w:r>
        <w:t xml:space="preserve"> Fello</w:t>
      </w:r>
      <w:r>
        <w:t xml:space="preserve">wship. He told of the history of </w:t>
      </w:r>
      <w:proofErr w:type="spellStart"/>
      <w:r>
        <w:t>Elim</w:t>
      </w:r>
      <w:proofErr w:type="spellEnd"/>
      <w:r>
        <w:t xml:space="preserve"> Fellowship. They have started a new school for gifted ministers which is producing. He told of their progress in China and the great growth of the church there with 600,000 associated </w:t>
      </w:r>
      <w:r>
        <w:lastRenderedPageBreak/>
        <w:t xml:space="preserve">members. </w:t>
      </w:r>
      <w:proofErr w:type="spellStart"/>
      <w:r>
        <w:t>Elim</w:t>
      </w:r>
      <w:proofErr w:type="spellEnd"/>
      <w:r>
        <w:t xml:space="preserve"> is helping them deve</w:t>
      </w:r>
      <w:r>
        <w:t>lop their own ministries and management. The</w:t>
      </w:r>
      <w:r w:rsidR="000004C9">
        <w:t xml:space="preserve"> </w:t>
      </w:r>
      <w:proofErr w:type="spellStart"/>
      <w:r w:rsidR="000004C9">
        <w:t>Elim</w:t>
      </w:r>
      <w:proofErr w:type="spellEnd"/>
      <w:r w:rsidR="000004C9">
        <w:t xml:space="preserve"> Bible </w:t>
      </w:r>
      <w:proofErr w:type="spellStart"/>
      <w:r w:rsidR="000004C9">
        <w:t>Institue</w:t>
      </w:r>
      <w:proofErr w:type="spellEnd"/>
      <w:r w:rsidR="000004C9">
        <w:t xml:space="preserve"> (EBI)</w:t>
      </w:r>
      <w:r>
        <w:t xml:space="preserve"> atmosphere is electrifying. </w:t>
      </w:r>
    </w:p>
    <w:p w14:paraId="7DEBA26A" w14:textId="77777777" w:rsidR="000004C9" w:rsidRDefault="000004C9">
      <w:pPr>
        <w:ind w:left="-5" w:right="5"/>
      </w:pPr>
    </w:p>
    <w:p w14:paraId="53C2B331" w14:textId="77777777" w:rsidR="000004C9" w:rsidRDefault="007078BA" w:rsidP="000004C9">
      <w:pPr>
        <w:ind w:left="-5" w:right="5"/>
        <w:jc w:val="center"/>
        <w:rPr>
          <w:b/>
        </w:rPr>
      </w:pPr>
      <w:r w:rsidRPr="007078BA">
        <w:rPr>
          <w:b/>
        </w:rPr>
        <w:t>Thursday Afternoon Ministry</w:t>
      </w:r>
    </w:p>
    <w:p w14:paraId="6F615436" w14:textId="77777777" w:rsidR="007078BA" w:rsidRDefault="007078BA" w:rsidP="000004C9">
      <w:pPr>
        <w:ind w:left="-5" w:right="5"/>
        <w:jc w:val="center"/>
        <w:rPr>
          <w:b/>
        </w:rPr>
      </w:pPr>
    </w:p>
    <w:p w14:paraId="03E88DA9" w14:textId="77777777" w:rsidR="007078BA" w:rsidRDefault="007078BA" w:rsidP="007078BA">
      <w:pPr>
        <w:ind w:left="-5" w:right="5"/>
      </w:pPr>
      <w:r>
        <w:t>Don Golden, newly appointed VP of World Vision, shared with leaders how vital and important the PCCNA involvement in the war against malaria has been.  PCCNA</w:t>
      </w:r>
      <w:r w:rsidR="00335096">
        <w:t xml:space="preserve"> member denominations and churches have</w:t>
      </w:r>
      <w:r>
        <w:t xml:space="preserve"> shipped $1.0 million dollars in nets to families and children at risk in sub-Sahara Africa.</w:t>
      </w:r>
      <w:r w:rsidR="00335096">
        <w:t xml:space="preserve">  Many, many thousands of lives have been protected and saved from the malaria parasite.  </w:t>
      </w:r>
    </w:p>
    <w:p w14:paraId="0B8F518F" w14:textId="77777777" w:rsidR="00335096" w:rsidRDefault="00335096" w:rsidP="007078BA">
      <w:pPr>
        <w:ind w:left="-5" w:right="5"/>
      </w:pPr>
    </w:p>
    <w:p w14:paraId="1438812A" w14:textId="77777777" w:rsidR="00335096" w:rsidRPr="007078BA" w:rsidRDefault="00335096" w:rsidP="007078BA">
      <w:pPr>
        <w:ind w:left="-5" w:right="5"/>
      </w:pPr>
      <w:proofErr w:type="spellStart"/>
      <w:r>
        <w:t>iDisciple</w:t>
      </w:r>
      <w:proofErr w:type="spellEnd"/>
      <w:r>
        <w:t>, a new electronic platform available on the internet, features daily devotionals, music, speakers, sermon outlines, and more.  Designed with a monthly subscription format, this Christian family ministry made a complimentary introductory offer to PCCNA leaders.</w:t>
      </w:r>
      <w:r w:rsidR="008120E5">
        <w:t xml:space="preserve">  </w:t>
      </w:r>
      <w:proofErr w:type="spellStart"/>
      <w:r w:rsidR="008120E5">
        <w:t>iDisciple</w:t>
      </w:r>
      <w:proofErr w:type="spellEnd"/>
      <w:r w:rsidR="008120E5">
        <w:t xml:space="preserve"> can be personalized with daily feeds as well.</w:t>
      </w:r>
    </w:p>
    <w:p w14:paraId="56BFF429" w14:textId="77777777" w:rsidR="00F3327E" w:rsidRDefault="008120E5">
      <w:pPr>
        <w:spacing w:after="0" w:line="259" w:lineRule="auto"/>
        <w:ind w:left="0" w:firstLine="0"/>
      </w:pPr>
      <w:r>
        <w:t xml:space="preserve"> </w:t>
      </w:r>
    </w:p>
    <w:p w14:paraId="1D06A2D0" w14:textId="77777777" w:rsidR="00F3327E" w:rsidRDefault="008120E5">
      <w:pPr>
        <w:pStyle w:val="Heading1"/>
        <w:ind w:right="8"/>
      </w:pPr>
      <w:r>
        <w:t xml:space="preserve">Screening, Heaven is for Real </w:t>
      </w:r>
    </w:p>
    <w:p w14:paraId="22A0B7D7" w14:textId="77777777" w:rsidR="00F3327E" w:rsidRDefault="008120E5">
      <w:pPr>
        <w:spacing w:after="0" w:line="259" w:lineRule="auto"/>
        <w:ind w:left="63" w:firstLine="0"/>
        <w:jc w:val="center"/>
      </w:pPr>
      <w:r>
        <w:rPr>
          <w:b/>
        </w:rPr>
        <w:t xml:space="preserve"> </w:t>
      </w:r>
    </w:p>
    <w:p w14:paraId="0AB98861" w14:textId="77777777" w:rsidR="00F3327E" w:rsidRDefault="008120E5">
      <w:pPr>
        <w:spacing w:after="44"/>
        <w:ind w:left="-5" w:right="5"/>
      </w:pPr>
      <w:r>
        <w:t>Friday morning after worship and prayer, the PCCNA leaders and attendees were priv</w:t>
      </w:r>
      <w:r w:rsidR="000004C9">
        <w:t xml:space="preserve">ileged to screen the </w:t>
      </w:r>
      <w:proofErr w:type="spellStart"/>
      <w:r w:rsidR="000004C9">
        <w:t>soon­to­be</w:t>
      </w:r>
      <w:proofErr w:type="spellEnd"/>
      <w:r w:rsidR="000004C9">
        <w:t xml:space="preserve"> </w:t>
      </w:r>
      <w:r>
        <w:t>released</w:t>
      </w:r>
      <w:r>
        <w:rPr>
          <w:rFonts w:ascii="Calibri" w:eastAsia="Calibri" w:hAnsi="Calibri" w:cs="Calibri"/>
        </w:rPr>
        <w:t>​</w:t>
      </w:r>
      <w:r>
        <w:rPr>
          <w:b/>
        </w:rPr>
        <w:t xml:space="preserve"> </w:t>
      </w:r>
      <w:r>
        <w:rPr>
          <w:rFonts w:ascii="Calibri" w:eastAsia="Calibri" w:hAnsi="Calibri" w:cs="Calibri"/>
        </w:rPr>
        <w:t>​</w:t>
      </w:r>
      <w:r>
        <w:t>and much talked about Sony movie,</w:t>
      </w:r>
      <w:r>
        <w:rPr>
          <w:i/>
        </w:rPr>
        <w:t xml:space="preserve"> Heaven</w:t>
      </w:r>
      <w:r>
        <w:rPr>
          <w:rFonts w:ascii="Calibri" w:eastAsia="Calibri" w:hAnsi="Calibri" w:cs="Calibri"/>
        </w:rPr>
        <w:t>​</w:t>
      </w:r>
      <w:r>
        <w:rPr>
          <w:i/>
        </w:rPr>
        <w:t xml:space="preserve"> is for Real.  </w:t>
      </w:r>
      <w:r>
        <w:rPr>
          <w:rFonts w:ascii="Calibri" w:eastAsia="Calibri" w:hAnsi="Calibri" w:cs="Calibri"/>
          <w:sz w:val="25"/>
        </w:rPr>
        <w:t>​</w:t>
      </w:r>
      <w:r>
        <w:t xml:space="preserve">Based on a true story from a pastor’s family in Nebraska, a </w:t>
      </w:r>
      <w:proofErr w:type="spellStart"/>
      <w:r>
        <w:t>four­year</w:t>
      </w:r>
      <w:proofErr w:type="spellEnd"/>
      <w:r>
        <w:t xml:space="preserve"> old boy who nearly died went to heaven, saw relatives he had never been told about, and saw Jesus.  The boy’s testimony caused hi</w:t>
      </w:r>
      <w:r>
        <w:t xml:space="preserve">s father (pastor) to wrestle with the reality of miracles and heaven, and it eventually touch the entire community and the nation.  It was written as a best­selling book before produced as a movie. </w:t>
      </w:r>
    </w:p>
    <w:p w14:paraId="0AB1997A" w14:textId="77777777" w:rsidR="00F3327E" w:rsidRDefault="008120E5">
      <w:pPr>
        <w:spacing w:after="0" w:line="259" w:lineRule="auto"/>
        <w:ind w:left="0" w:firstLine="0"/>
      </w:pPr>
      <w:r>
        <w:t xml:space="preserve"> </w:t>
      </w:r>
    </w:p>
    <w:p w14:paraId="5A59A58D" w14:textId="77777777" w:rsidR="00F3327E" w:rsidRDefault="008120E5">
      <w:pPr>
        <w:pStyle w:val="Heading1"/>
        <w:ind w:right="24"/>
      </w:pPr>
      <w:r>
        <w:t xml:space="preserve">Chairman’s Challenge </w:t>
      </w:r>
    </w:p>
    <w:p w14:paraId="3C30EFF5" w14:textId="77777777" w:rsidR="00F3327E" w:rsidRDefault="008120E5">
      <w:pPr>
        <w:spacing w:after="0" w:line="259" w:lineRule="auto"/>
        <w:ind w:left="0" w:firstLine="0"/>
      </w:pPr>
      <w:r>
        <w:rPr>
          <w:b/>
        </w:rPr>
        <w:t xml:space="preserve"> </w:t>
      </w:r>
    </w:p>
    <w:p w14:paraId="3C726CC3" w14:textId="77777777" w:rsidR="00F3327E" w:rsidRDefault="008120E5">
      <w:pPr>
        <w:ind w:left="-5" w:right="5"/>
      </w:pPr>
      <w:r>
        <w:t>Chairman Farmer concluded the m</w:t>
      </w:r>
      <w:r w:rsidR="000004C9">
        <w:t>eeting with a ten-</w:t>
      </w:r>
      <w:r>
        <w:t xml:space="preserve">minute challenge from 2 Kings 7:9: </w:t>
      </w:r>
    </w:p>
    <w:p w14:paraId="0CC337C1" w14:textId="77777777" w:rsidR="00F3327E" w:rsidRDefault="008120E5">
      <w:pPr>
        <w:ind w:left="-5" w:right="5"/>
      </w:pPr>
      <w:r>
        <w:t>“We are not doing right: this is a day of good news and we are keeping it to ourselves.” All PCCNA attendees were admonished to be personally accountable to sharing their faith and spreading the Good Ne</w:t>
      </w:r>
      <w:r>
        <w:t>ws.  The crisis in the church of the West is that believers are not sharing their faith.  That misfortune can be traced back to pastors and leaders who are themselves not sharing their faith. If leaders don’t have personal stories to tell of winning sinner</w:t>
      </w:r>
      <w:r>
        <w:t xml:space="preserve">s to Christ, how can we expect our people to follow? </w:t>
      </w:r>
    </w:p>
    <w:p w14:paraId="383EA275" w14:textId="77777777" w:rsidR="00F3327E" w:rsidRDefault="008120E5">
      <w:pPr>
        <w:spacing w:after="0" w:line="259" w:lineRule="auto"/>
        <w:ind w:left="0" w:firstLine="0"/>
      </w:pPr>
      <w:r>
        <w:rPr>
          <w:b/>
        </w:rPr>
        <w:t xml:space="preserve"> </w:t>
      </w:r>
    </w:p>
    <w:p w14:paraId="55EB36F2" w14:textId="77777777" w:rsidR="00F3327E" w:rsidRDefault="008120E5">
      <w:pPr>
        <w:spacing w:after="0" w:line="259" w:lineRule="auto"/>
        <w:ind w:left="0" w:firstLine="0"/>
      </w:pPr>
      <w:r>
        <w:t xml:space="preserve"> </w:t>
      </w:r>
    </w:p>
    <w:p w14:paraId="3BA7D6F4" w14:textId="77777777" w:rsidR="00F3327E" w:rsidRDefault="008120E5">
      <w:pPr>
        <w:pStyle w:val="Heading1"/>
        <w:ind w:right="4"/>
      </w:pPr>
      <w:r>
        <w:t>Summary</w:t>
      </w:r>
      <w:r>
        <w:rPr>
          <w:b w:val="0"/>
        </w:rPr>
        <w:t xml:space="preserve"> </w:t>
      </w:r>
    </w:p>
    <w:p w14:paraId="30EE1DD7" w14:textId="77777777" w:rsidR="00F3327E" w:rsidRDefault="008120E5">
      <w:pPr>
        <w:spacing w:after="0" w:line="259" w:lineRule="auto"/>
        <w:ind w:left="0" w:firstLine="0"/>
      </w:pPr>
      <w:r>
        <w:t xml:space="preserve"> </w:t>
      </w:r>
    </w:p>
    <w:p w14:paraId="39FB9AB8" w14:textId="77777777" w:rsidR="00F3327E" w:rsidRDefault="008120E5">
      <w:pPr>
        <w:ind w:left="-5" w:right="5"/>
      </w:pPr>
      <w:r>
        <w:t xml:space="preserve">The 2014 PCCNA meeting in Cancun was among the most historic. Both PCCNA and its predecessor, the Pentecostal Fellowship of North America, have implied activity in all of </w:t>
      </w:r>
      <w:r>
        <w:t xml:space="preserve">North America. But the 2014 meeting was the first event ever held in Mexico and the first time a member from Mexico was elected to the Executive Committee of the </w:t>
      </w:r>
      <w:r>
        <w:lastRenderedPageBreak/>
        <w:t xml:space="preserve">PCCNA. In the Annual Business Meeting, Friday afternoon, </w:t>
      </w:r>
      <w:r>
        <w:t xml:space="preserve">Fermin Garcia, </w:t>
      </w:r>
      <w:proofErr w:type="spellStart"/>
      <w:r>
        <w:t>Grupo</w:t>
      </w:r>
      <w:proofErr w:type="spellEnd"/>
      <w:r>
        <w:t xml:space="preserve"> de </w:t>
      </w:r>
      <w:proofErr w:type="spellStart"/>
      <w:r>
        <w:t>Unidad</w:t>
      </w:r>
      <w:proofErr w:type="spellEnd"/>
      <w:r>
        <w:t xml:space="preserve"> Cristiana de Mexico was </w:t>
      </w:r>
      <w:r>
        <w:t xml:space="preserve">elected to serve as a </w:t>
      </w:r>
      <w:proofErr w:type="spellStart"/>
      <w:r>
        <w:t>member­at­large</w:t>
      </w:r>
      <w:proofErr w:type="spellEnd"/>
      <w:r>
        <w:t xml:space="preserve">. Executive Committee </w:t>
      </w:r>
      <w:proofErr w:type="spellStart"/>
      <w:r>
        <w:t>members­at­large</w:t>
      </w:r>
      <w:proofErr w:type="spellEnd"/>
      <w:r>
        <w:t xml:space="preserve"> Doug </w:t>
      </w:r>
      <w:proofErr w:type="spellStart"/>
      <w:r>
        <w:t>Beacham</w:t>
      </w:r>
      <w:proofErr w:type="spellEnd"/>
      <w:r>
        <w:t xml:space="preserve">, Sterling Brackett and Elijah Williams were re­elected to </w:t>
      </w:r>
      <w:proofErr w:type="spellStart"/>
      <w:r>
        <w:t>three­year</w:t>
      </w:r>
      <w:proofErr w:type="spellEnd"/>
      <w:r>
        <w:t xml:space="preserve"> terms. God was surely pleased! </w:t>
      </w:r>
    </w:p>
    <w:p w14:paraId="046B67FA" w14:textId="77777777" w:rsidR="00F3327E" w:rsidRDefault="008120E5">
      <w:pPr>
        <w:spacing w:after="0" w:line="259" w:lineRule="auto"/>
        <w:ind w:left="0" w:firstLine="0"/>
      </w:pPr>
      <w:r>
        <w:t xml:space="preserve"> </w:t>
      </w:r>
    </w:p>
    <w:p w14:paraId="2780A136" w14:textId="77777777" w:rsidR="00F3327E" w:rsidRDefault="008120E5">
      <w:pPr>
        <w:ind w:left="-5" w:right="5"/>
      </w:pPr>
      <w:r>
        <w:t>The meeting continued in a pattern of inspirational, insightful,</w:t>
      </w:r>
      <w:r>
        <w:t xml:space="preserve"> and progressive events of the Pentecostal/Charismatic Churches of North America.  For the sixth consecutive year, at least two new organizations were approved for membership by the Board of Administration.</w:t>
      </w:r>
      <w:bookmarkStart w:id="0" w:name="_GoBack"/>
      <w:bookmarkEnd w:id="0"/>
      <w:r>
        <w:t xml:space="preserve"> </w:t>
      </w:r>
    </w:p>
    <w:p w14:paraId="0CB561B9" w14:textId="77777777" w:rsidR="00F3327E" w:rsidRDefault="008120E5">
      <w:pPr>
        <w:spacing w:after="0" w:line="259" w:lineRule="auto"/>
        <w:ind w:left="0" w:firstLine="0"/>
      </w:pPr>
      <w:r>
        <w:t xml:space="preserve"> </w:t>
      </w:r>
    </w:p>
    <w:p w14:paraId="2572A62A" w14:textId="77777777" w:rsidR="00F3327E" w:rsidRDefault="008120E5">
      <w:pPr>
        <w:ind w:left="-5" w:right="5"/>
      </w:pPr>
      <w:r>
        <w:t xml:space="preserve">Respectfully, </w:t>
      </w:r>
    </w:p>
    <w:p w14:paraId="3A5D5653" w14:textId="77777777" w:rsidR="00F3327E" w:rsidRDefault="008120E5">
      <w:pPr>
        <w:spacing w:after="0" w:line="259" w:lineRule="auto"/>
        <w:ind w:left="0" w:firstLine="0"/>
      </w:pPr>
      <w:r>
        <w:t xml:space="preserve"> </w:t>
      </w:r>
    </w:p>
    <w:p w14:paraId="29C5896B" w14:textId="77777777" w:rsidR="00F3327E" w:rsidRDefault="008120E5">
      <w:pPr>
        <w:ind w:left="-5" w:right="5"/>
      </w:pPr>
      <w:r>
        <w:t xml:space="preserve">Clyde M. Hughes, Secretary </w:t>
      </w:r>
    </w:p>
    <w:p w14:paraId="1A358A7E" w14:textId="77777777" w:rsidR="00F3327E" w:rsidRDefault="008120E5">
      <w:pPr>
        <w:spacing w:after="0" w:line="259" w:lineRule="auto"/>
        <w:ind w:left="0" w:firstLine="0"/>
      </w:pPr>
      <w:r>
        <w:t xml:space="preserve"> </w:t>
      </w:r>
    </w:p>
    <w:sectPr w:rsidR="00F3327E">
      <w:footerReference w:type="even" r:id="rId6"/>
      <w:footerReference w:type="default" r:id="rId7"/>
      <w:footerReference w:type="first" r:id="rId8"/>
      <w:pgSz w:w="12240" w:h="15840"/>
      <w:pgMar w:top="1466" w:right="1803" w:bottom="1568" w:left="1800" w:header="720" w:footer="8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91422" w14:textId="77777777" w:rsidR="00000000" w:rsidRDefault="008120E5">
      <w:pPr>
        <w:spacing w:after="0" w:line="240" w:lineRule="auto"/>
      </w:pPr>
      <w:r>
        <w:separator/>
      </w:r>
    </w:p>
  </w:endnote>
  <w:endnote w:type="continuationSeparator" w:id="0">
    <w:p w14:paraId="5D339BE8" w14:textId="77777777" w:rsidR="00000000" w:rsidRDefault="0081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1284" w14:textId="77777777" w:rsidR="00F3327E" w:rsidRDefault="008120E5">
    <w:pPr>
      <w:spacing w:after="0" w:line="259" w:lineRule="auto"/>
      <w:ind w:left="3" w:firstLine="0"/>
      <w:jc w:val="center"/>
    </w:pPr>
    <w:r>
      <w:fldChar w:fldCharType="begin"/>
    </w:r>
    <w:r>
      <w:instrText xml:space="preserve"> PAGE   \* MERGEFORMAT </w:instrText>
    </w:r>
    <w:r>
      <w:fldChar w:fldCharType="separate"/>
    </w:r>
    <w:r>
      <w:t>1</w:t>
    </w:r>
    <w:r>
      <w:fldChar w:fldCharType="end"/>
    </w:r>
    <w:r>
      <w:t xml:space="preserve"> </w:t>
    </w:r>
  </w:p>
  <w:p w14:paraId="30AF5767" w14:textId="77777777" w:rsidR="00F3327E" w:rsidRDefault="008120E5">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6A7F" w14:textId="77777777" w:rsidR="00F3327E" w:rsidRDefault="008120E5">
    <w:pPr>
      <w:spacing w:after="0" w:line="259" w:lineRule="auto"/>
      <w:ind w:left="3" w:firstLine="0"/>
      <w:jc w:val="center"/>
    </w:pPr>
    <w:r>
      <w:fldChar w:fldCharType="begin"/>
    </w:r>
    <w:r>
      <w:instrText xml:space="preserve"> PAGE   \* MERGEFORMA</w:instrText>
    </w:r>
    <w:r>
      <w:instrText xml:space="preserve">T </w:instrText>
    </w:r>
    <w:r>
      <w:fldChar w:fldCharType="separate"/>
    </w:r>
    <w:r>
      <w:rPr>
        <w:noProof/>
      </w:rPr>
      <w:t>1</w:t>
    </w:r>
    <w:r>
      <w:fldChar w:fldCharType="end"/>
    </w:r>
    <w:r>
      <w:t xml:space="preserve"> </w:t>
    </w:r>
  </w:p>
  <w:p w14:paraId="2DE56E78" w14:textId="77777777" w:rsidR="00F3327E" w:rsidRDefault="008120E5">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86DC" w14:textId="77777777" w:rsidR="00F3327E" w:rsidRDefault="008120E5">
    <w:pPr>
      <w:spacing w:after="0" w:line="259" w:lineRule="auto"/>
      <w:ind w:left="3" w:firstLine="0"/>
      <w:jc w:val="center"/>
    </w:pPr>
    <w:r>
      <w:fldChar w:fldCharType="begin"/>
    </w:r>
    <w:r>
      <w:instrText xml:space="preserve"> PAGE   \* MERGEFORMAT </w:instrText>
    </w:r>
    <w:r>
      <w:fldChar w:fldCharType="separate"/>
    </w:r>
    <w:r>
      <w:t>1</w:t>
    </w:r>
    <w:r>
      <w:fldChar w:fldCharType="end"/>
    </w:r>
    <w:r>
      <w:t xml:space="preserve"> </w:t>
    </w:r>
  </w:p>
  <w:p w14:paraId="5E8D5BDE" w14:textId="77777777" w:rsidR="00F3327E" w:rsidRDefault="008120E5">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C9607" w14:textId="77777777" w:rsidR="00000000" w:rsidRDefault="008120E5">
      <w:pPr>
        <w:spacing w:after="0" w:line="240" w:lineRule="auto"/>
      </w:pPr>
      <w:r>
        <w:separator/>
      </w:r>
    </w:p>
  </w:footnote>
  <w:footnote w:type="continuationSeparator" w:id="0">
    <w:p w14:paraId="599E1DCF" w14:textId="77777777" w:rsidR="00000000" w:rsidRDefault="00812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7E"/>
    <w:rsid w:val="000004C9"/>
    <w:rsid w:val="00335096"/>
    <w:rsid w:val="007078BA"/>
    <w:rsid w:val="007C0EA2"/>
    <w:rsid w:val="008120E5"/>
    <w:rsid w:val="00F3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F474"/>
  <w15:docId w15:val="{2FC8AB2B-9922-4CCC-BE5D-2ABAF078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27"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Farmer</dc:creator>
  <cp:keywords/>
  <cp:lastModifiedBy>Jeff Farmer</cp:lastModifiedBy>
  <cp:revision>2</cp:revision>
  <dcterms:created xsi:type="dcterms:W3CDTF">2015-12-23T19:05:00Z</dcterms:created>
  <dcterms:modified xsi:type="dcterms:W3CDTF">2015-12-23T19:05:00Z</dcterms:modified>
</cp:coreProperties>
</file>